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1EA" w:rsidRPr="00826626" w:rsidRDefault="00381560" w:rsidP="000E41EA">
      <w:pPr>
        <w:jc w:val="center"/>
        <w:rPr>
          <w:rFonts w:ascii="Times New Roman" w:hAnsi="Times New Roman" w:cs="Times New Roman"/>
          <w:b/>
          <w:u w:val="single"/>
        </w:rPr>
      </w:pPr>
      <w:r w:rsidRPr="00826626">
        <w:rPr>
          <w:rFonts w:ascii="Times New Roman" w:hAnsi="Times New Roman" w:cs="Times New Roman"/>
          <w:b/>
          <w:u w:val="single"/>
        </w:rPr>
        <w:t>ALTERNATIVES TO PAYMENT OF FINES AND COSTS</w:t>
      </w:r>
    </w:p>
    <w:p w:rsidR="00381560" w:rsidRPr="00826626" w:rsidRDefault="00381560" w:rsidP="000E41EA">
      <w:pPr>
        <w:jc w:val="center"/>
        <w:rPr>
          <w:rFonts w:ascii="Times New Roman" w:hAnsi="Times New Roman" w:cs="Times New Roman"/>
          <w:b/>
          <w:u w:val="single"/>
        </w:rPr>
      </w:pPr>
    </w:p>
    <w:p w:rsidR="00381560" w:rsidRPr="00826626" w:rsidRDefault="00381560" w:rsidP="00381560">
      <w:pPr>
        <w:jc w:val="both"/>
        <w:rPr>
          <w:rFonts w:ascii="Times New Roman" w:hAnsi="Times New Roman" w:cs="Times New Roman"/>
        </w:rPr>
      </w:pPr>
      <w:r w:rsidRPr="00826626">
        <w:rPr>
          <w:rFonts w:ascii="Times New Roman" w:hAnsi="Times New Roman" w:cs="Times New Roman"/>
        </w:rPr>
        <w:t>A defendant who is convicted of a criminal offense punishable by fine only is entitled to alternative methods of satisfying the judgment against them if they are unable to pay the fine or costs, in whole or in part.</w:t>
      </w:r>
    </w:p>
    <w:p w:rsidR="00381560" w:rsidRPr="00826626" w:rsidRDefault="00381560" w:rsidP="00381560">
      <w:pPr>
        <w:jc w:val="both"/>
        <w:rPr>
          <w:rFonts w:ascii="Times New Roman" w:hAnsi="Times New Roman" w:cs="Times New Roman"/>
        </w:rPr>
      </w:pPr>
    </w:p>
    <w:p w:rsidR="00381560" w:rsidRPr="00826626" w:rsidRDefault="00381560" w:rsidP="00381560">
      <w:pPr>
        <w:jc w:val="both"/>
        <w:rPr>
          <w:rFonts w:ascii="Times New Roman" w:hAnsi="Times New Roman" w:cs="Times New Roman"/>
        </w:rPr>
      </w:pPr>
      <w:r w:rsidRPr="00826626">
        <w:rPr>
          <w:rFonts w:ascii="Times New Roman" w:hAnsi="Times New Roman" w:cs="Times New Roman"/>
        </w:rPr>
        <w:t>Those alternative methods include:</w:t>
      </w:r>
    </w:p>
    <w:p w:rsidR="00381560" w:rsidRPr="00826626" w:rsidRDefault="00381560" w:rsidP="00381560">
      <w:pPr>
        <w:jc w:val="both"/>
        <w:rPr>
          <w:rFonts w:ascii="Times New Roman" w:hAnsi="Times New Roman" w:cs="Times New Roman"/>
        </w:rPr>
      </w:pPr>
    </w:p>
    <w:p w:rsidR="00381560" w:rsidRPr="00826626" w:rsidRDefault="00381560" w:rsidP="00381560">
      <w:pPr>
        <w:pStyle w:val="ListParagraph"/>
        <w:numPr>
          <w:ilvl w:val="0"/>
          <w:numId w:val="8"/>
        </w:numPr>
        <w:jc w:val="both"/>
        <w:rPr>
          <w:rFonts w:ascii="Times New Roman" w:hAnsi="Times New Roman" w:cs="Times New Roman"/>
        </w:rPr>
      </w:pPr>
      <w:r w:rsidRPr="00826626">
        <w:rPr>
          <w:rFonts w:ascii="Times New Roman" w:hAnsi="Times New Roman" w:cs="Times New Roman"/>
        </w:rPr>
        <w:t>A payment plan, allowing the defendant to make payments toward the fine and costs in designated intervals.  Note that if any amount is paid more than 30 days after the judgment assessing the fine or costs th</w:t>
      </w:r>
      <w:r w:rsidR="00D74F52" w:rsidRPr="00826626">
        <w:rPr>
          <w:rFonts w:ascii="Times New Roman" w:hAnsi="Times New Roman" w:cs="Times New Roman"/>
        </w:rPr>
        <w:t>en</w:t>
      </w:r>
      <w:r w:rsidRPr="00826626">
        <w:rPr>
          <w:rFonts w:ascii="Times New Roman" w:hAnsi="Times New Roman" w:cs="Times New Roman"/>
        </w:rPr>
        <w:t xml:space="preserve"> a $25 time payment fee must be assessed.</w:t>
      </w:r>
    </w:p>
    <w:p w:rsidR="00381560" w:rsidRPr="00826626" w:rsidRDefault="00381560" w:rsidP="00381560">
      <w:pPr>
        <w:jc w:val="both"/>
        <w:rPr>
          <w:rFonts w:ascii="Times New Roman" w:hAnsi="Times New Roman" w:cs="Times New Roman"/>
        </w:rPr>
      </w:pPr>
    </w:p>
    <w:p w:rsidR="00381560" w:rsidRPr="00826626" w:rsidRDefault="00381560" w:rsidP="00381560">
      <w:pPr>
        <w:pStyle w:val="ListParagraph"/>
        <w:numPr>
          <w:ilvl w:val="0"/>
          <w:numId w:val="8"/>
        </w:numPr>
        <w:jc w:val="both"/>
        <w:rPr>
          <w:rFonts w:ascii="Times New Roman" w:hAnsi="Times New Roman" w:cs="Times New Roman"/>
        </w:rPr>
      </w:pPr>
      <w:r w:rsidRPr="00826626">
        <w:rPr>
          <w:rFonts w:ascii="Times New Roman" w:hAnsi="Times New Roman" w:cs="Times New Roman"/>
        </w:rPr>
        <w:t xml:space="preserve">Disposition of the amount assessed by performing community service.  There are many options that meet the requirements of the law for community service, see Art. 45.049 </w:t>
      </w:r>
      <w:proofErr w:type="gramStart"/>
      <w:r w:rsidRPr="00826626">
        <w:rPr>
          <w:rFonts w:ascii="Times New Roman" w:hAnsi="Times New Roman" w:cs="Times New Roman"/>
        </w:rPr>
        <w:t>of</w:t>
      </w:r>
      <w:proofErr w:type="gramEnd"/>
      <w:r w:rsidRPr="00826626">
        <w:rPr>
          <w:rFonts w:ascii="Times New Roman" w:hAnsi="Times New Roman" w:cs="Times New Roman"/>
        </w:rPr>
        <w:t xml:space="preserve"> the Code of Criminal Procedure for full details.  A defendant is entitled to a minimum of $100 credit for every 8 hours of community service performed.</w:t>
      </w:r>
    </w:p>
    <w:p w:rsidR="00381560" w:rsidRPr="00826626" w:rsidRDefault="00381560" w:rsidP="00381560">
      <w:pPr>
        <w:pStyle w:val="ListParagraph"/>
        <w:rPr>
          <w:rFonts w:ascii="Times New Roman" w:hAnsi="Times New Roman" w:cs="Times New Roman"/>
        </w:rPr>
      </w:pPr>
    </w:p>
    <w:p w:rsidR="00381560" w:rsidRPr="00826626" w:rsidRDefault="00114317" w:rsidP="008A7B9B">
      <w:pPr>
        <w:pStyle w:val="ListParagraph"/>
        <w:numPr>
          <w:ilvl w:val="0"/>
          <w:numId w:val="8"/>
        </w:numPr>
        <w:jc w:val="both"/>
        <w:rPr>
          <w:rFonts w:ascii="Times New Roman" w:hAnsi="Times New Roman" w:cs="Times New Roman"/>
          <w:u w:val="single"/>
        </w:rPr>
      </w:pPr>
      <w:r w:rsidRPr="00826626">
        <w:rPr>
          <w:rFonts w:ascii="Times New Roman" w:hAnsi="Times New Roman" w:cs="Times New Roman"/>
        </w:rPr>
        <w:t xml:space="preserve">If performing community service imposes an undue hardship, a defendant who is </w:t>
      </w:r>
      <w:r w:rsidR="00BB1727" w:rsidRPr="00826626">
        <w:rPr>
          <w:rFonts w:ascii="Times New Roman" w:hAnsi="Times New Roman" w:cs="Times New Roman"/>
        </w:rPr>
        <w:t>indigent or who lacks sufficient resources to pay</w:t>
      </w:r>
      <w:r w:rsidRPr="00826626">
        <w:rPr>
          <w:rFonts w:ascii="Times New Roman" w:hAnsi="Times New Roman" w:cs="Times New Roman"/>
        </w:rPr>
        <w:t xml:space="preserve"> is </w:t>
      </w:r>
      <w:bookmarkStart w:id="0" w:name="_GoBack"/>
      <w:bookmarkEnd w:id="0"/>
      <w:r w:rsidRPr="00826626">
        <w:rPr>
          <w:rFonts w:ascii="Times New Roman" w:hAnsi="Times New Roman" w:cs="Times New Roman"/>
        </w:rPr>
        <w:t>entitled to a waiver of the fine and costs, in whole or in part.</w:t>
      </w:r>
      <w:r w:rsidR="008A7B9B" w:rsidRPr="00826626">
        <w:rPr>
          <w:rFonts w:ascii="Times New Roman" w:hAnsi="Times New Roman" w:cs="Times New Roman"/>
          <w:u w:val="single"/>
        </w:rPr>
        <w:t xml:space="preserve"> </w:t>
      </w:r>
    </w:p>
    <w:p w:rsidR="00826626" w:rsidRPr="00826626" w:rsidRDefault="00826626">
      <w:pPr>
        <w:pStyle w:val="ListParagraph"/>
        <w:numPr>
          <w:ilvl w:val="0"/>
          <w:numId w:val="8"/>
        </w:numPr>
        <w:jc w:val="both"/>
        <w:rPr>
          <w:rFonts w:ascii="Times New Roman" w:hAnsi="Times New Roman" w:cs="Times New Roman"/>
          <w:u w:val="single"/>
        </w:rPr>
      </w:pPr>
    </w:p>
    <w:sectPr w:rsidR="00826626" w:rsidRPr="008266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3397"/>
    <w:multiLevelType w:val="hybridMultilevel"/>
    <w:tmpl w:val="01F69CDE"/>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2539B0"/>
    <w:multiLevelType w:val="hybridMultilevel"/>
    <w:tmpl w:val="C42C6952"/>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9D3B7E"/>
    <w:multiLevelType w:val="hybridMultilevel"/>
    <w:tmpl w:val="FFDC3862"/>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D67B2A"/>
    <w:multiLevelType w:val="hybridMultilevel"/>
    <w:tmpl w:val="DD76A5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C9066D"/>
    <w:multiLevelType w:val="hybridMultilevel"/>
    <w:tmpl w:val="BB3C62FE"/>
    <w:lvl w:ilvl="0" w:tplc="56F6B646">
      <w:start w:val="1"/>
      <w:numFmt w:val="bullet"/>
      <w:lvlText w:val=""/>
      <w:lvlJc w:val="left"/>
      <w:pPr>
        <w:ind w:left="720" w:hanging="360"/>
      </w:pPr>
      <w:rPr>
        <w:rFonts w:ascii="Wingdings" w:hAnsi="Wingdings" w:hint="default"/>
      </w:rPr>
    </w:lvl>
    <w:lvl w:ilvl="1" w:tplc="56F6B64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365B52"/>
    <w:multiLevelType w:val="hybridMultilevel"/>
    <w:tmpl w:val="F00C99F0"/>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661FAB"/>
    <w:multiLevelType w:val="hybridMultilevel"/>
    <w:tmpl w:val="578C0078"/>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867701"/>
    <w:multiLevelType w:val="hybridMultilevel"/>
    <w:tmpl w:val="CCD0EE72"/>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7"/>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EA"/>
    <w:rsid w:val="000522AA"/>
    <w:rsid w:val="000A5B0F"/>
    <w:rsid w:val="000E41EA"/>
    <w:rsid w:val="000E79D2"/>
    <w:rsid w:val="00114317"/>
    <w:rsid w:val="001A13B3"/>
    <w:rsid w:val="001F679C"/>
    <w:rsid w:val="00322DC2"/>
    <w:rsid w:val="0037279D"/>
    <w:rsid w:val="00381560"/>
    <w:rsid w:val="003B72AB"/>
    <w:rsid w:val="004E0CEE"/>
    <w:rsid w:val="004E68FF"/>
    <w:rsid w:val="00505AE1"/>
    <w:rsid w:val="0055105A"/>
    <w:rsid w:val="005C6350"/>
    <w:rsid w:val="00675533"/>
    <w:rsid w:val="0069132A"/>
    <w:rsid w:val="006C6B43"/>
    <w:rsid w:val="006D46EE"/>
    <w:rsid w:val="00780601"/>
    <w:rsid w:val="00826626"/>
    <w:rsid w:val="008A7B9B"/>
    <w:rsid w:val="00936F06"/>
    <w:rsid w:val="00940B99"/>
    <w:rsid w:val="00A6521D"/>
    <w:rsid w:val="00AD5EBB"/>
    <w:rsid w:val="00B900A8"/>
    <w:rsid w:val="00BB1727"/>
    <w:rsid w:val="00BB7A61"/>
    <w:rsid w:val="00BD756F"/>
    <w:rsid w:val="00CC68FE"/>
    <w:rsid w:val="00CF1C01"/>
    <w:rsid w:val="00D43CE1"/>
    <w:rsid w:val="00D701BE"/>
    <w:rsid w:val="00D74F52"/>
    <w:rsid w:val="00D863F3"/>
    <w:rsid w:val="00E50DD6"/>
    <w:rsid w:val="00F74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1EA"/>
    <w:pPr>
      <w:spacing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A61"/>
    <w:pPr>
      <w:ind w:left="720"/>
      <w:contextualSpacing/>
    </w:pPr>
  </w:style>
  <w:style w:type="paragraph" w:styleId="BalloonText">
    <w:name w:val="Balloon Text"/>
    <w:basedOn w:val="Normal"/>
    <w:link w:val="BalloonTextChar"/>
    <w:uiPriority w:val="99"/>
    <w:semiHidden/>
    <w:unhideWhenUsed/>
    <w:rsid w:val="000E79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9D2"/>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1EA"/>
    <w:pPr>
      <w:spacing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A61"/>
    <w:pPr>
      <w:ind w:left="720"/>
      <w:contextualSpacing/>
    </w:pPr>
  </w:style>
  <w:style w:type="paragraph" w:styleId="BalloonText">
    <w:name w:val="Balloon Text"/>
    <w:basedOn w:val="Normal"/>
    <w:link w:val="BalloonTextChar"/>
    <w:uiPriority w:val="99"/>
    <w:semiHidden/>
    <w:unhideWhenUsed/>
    <w:rsid w:val="000E79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9D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Texas State University - San Marcos</Company>
  <LinksUpToDate>false</LinksUpToDate>
  <CharactersWithSpaces>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Daniel</dc:creator>
  <cp:lastModifiedBy>Cindy</cp:lastModifiedBy>
  <cp:revision>6</cp:revision>
  <cp:lastPrinted>2017-08-08T20:04:00Z</cp:lastPrinted>
  <dcterms:created xsi:type="dcterms:W3CDTF">2017-08-08T17:59:00Z</dcterms:created>
  <dcterms:modified xsi:type="dcterms:W3CDTF">2017-08-08T20:34:00Z</dcterms:modified>
</cp:coreProperties>
</file>